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DB" w:rsidRPr="00E9573C" w:rsidRDefault="007574DB" w:rsidP="007574DB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573C">
        <w:rPr>
          <w:rFonts w:ascii="Times New Roman" w:hAnsi="Times New Roman" w:cs="Times New Roman"/>
          <w:sz w:val="24"/>
          <w:szCs w:val="24"/>
          <w:lang w:val="es-419"/>
        </w:rPr>
        <w:t>Hola, h</w:t>
      </w:r>
      <w:r w:rsidR="00E9573C">
        <w:rPr>
          <w:rFonts w:ascii="Times New Roman" w:hAnsi="Times New Roman" w:cs="Times New Roman"/>
          <w:sz w:val="24"/>
          <w:szCs w:val="24"/>
          <w:lang w:val="es-419"/>
        </w:rPr>
        <w:t>oy es</w:t>
      </w:r>
      <w:r w:rsidR="0002660C"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14 de 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>mayo</w:t>
      </w:r>
      <w:r w:rsidR="0002660C"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del 2020.  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Soy </w:t>
      </w:r>
      <w:r w:rsidR="0002660C" w:rsidRPr="00E9573C">
        <w:rPr>
          <w:rFonts w:ascii="Times New Roman" w:hAnsi="Times New Roman" w:cs="Times New Roman"/>
          <w:sz w:val="24"/>
          <w:szCs w:val="24"/>
          <w:lang w:val="es-419"/>
        </w:rPr>
        <w:t>Katherine Spivey, Enfermera de Salud Comunitaria del Departamento de Salud y Servicios Humanos del Condado de Montgomery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>. Este es un mensaje importante</w:t>
      </w:r>
      <w:r w:rsidR="0002660C"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>para todos los estudiantes y familiares.</w:t>
      </w:r>
    </w:p>
    <w:p w:rsidR="0002660C" w:rsidRPr="00E9573C" w:rsidRDefault="0002660C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Si usted o alguien en su casa </w:t>
      </w:r>
      <w:r w:rsidR="0029552D" w:rsidRPr="00E9573C">
        <w:rPr>
          <w:rFonts w:ascii="Times New Roman" w:hAnsi="Times New Roman" w:cs="Times New Roman"/>
          <w:sz w:val="24"/>
          <w:szCs w:val="24"/>
          <w:lang w:val="es-419"/>
        </w:rPr>
        <w:t>está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enfermo con el </w:t>
      </w:r>
      <w:proofErr w:type="spellStart"/>
      <w:r w:rsidRPr="00E9573C">
        <w:rPr>
          <w:rFonts w:ascii="Times New Roman" w:hAnsi="Times New Roman" w:cs="Times New Roman"/>
          <w:sz w:val="24"/>
          <w:szCs w:val="24"/>
          <w:lang w:val="es-419"/>
        </w:rPr>
        <w:t>COVID</w:t>
      </w:r>
      <w:proofErr w:type="spellEnd"/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19</w:t>
      </w:r>
      <w:r w:rsidR="00E9573C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o si usted ha estado con alguien enfermo con </w:t>
      </w:r>
      <w:proofErr w:type="spellStart"/>
      <w:r w:rsidRPr="00E9573C">
        <w:rPr>
          <w:rFonts w:ascii="Times New Roman" w:hAnsi="Times New Roman" w:cs="Times New Roman"/>
          <w:sz w:val="24"/>
          <w:szCs w:val="24"/>
          <w:lang w:val="es-419"/>
        </w:rPr>
        <w:t>COVID</w:t>
      </w:r>
      <w:proofErr w:type="spellEnd"/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19, o si tiene fiebre, tos, </w:t>
      </w:r>
      <w:r w:rsidR="007574DB" w:rsidRPr="00E9573C">
        <w:rPr>
          <w:rFonts w:ascii="Times New Roman" w:hAnsi="Times New Roman" w:cs="Times New Roman"/>
          <w:sz w:val="24"/>
          <w:szCs w:val="24"/>
          <w:lang w:val="es-419"/>
        </w:rPr>
        <w:t>escalofríos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="007574DB" w:rsidRPr="00E9573C">
        <w:rPr>
          <w:rFonts w:ascii="Times New Roman" w:hAnsi="Times New Roman" w:cs="Times New Roman"/>
          <w:sz w:val="24"/>
          <w:szCs w:val="24"/>
          <w:lang w:val="es-419"/>
        </w:rPr>
        <w:t>vómitos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>, diarrea, erupciones en la piel, o ha perdido el sabor o el olfato por favor haga lo siguiente:</w:t>
      </w:r>
    </w:p>
    <w:p w:rsidR="0002660C" w:rsidRPr="00E9573C" w:rsidRDefault="0029552D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¡Quédese en casa!  excepto para </w:t>
      </w:r>
      <w:r w:rsidR="00A26C7D"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recibir 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>atención médica</w:t>
      </w:r>
    </w:p>
    <w:p w:rsidR="0029552D" w:rsidRPr="00E9573C" w:rsidRDefault="0029552D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573C">
        <w:rPr>
          <w:rFonts w:ascii="Times New Roman" w:hAnsi="Times New Roman" w:cs="Times New Roman"/>
          <w:sz w:val="24"/>
          <w:szCs w:val="24"/>
          <w:lang w:val="es-419"/>
        </w:rPr>
        <w:t>Limite las actividades fuera de casa</w:t>
      </w:r>
    </w:p>
    <w:p w:rsidR="0029552D" w:rsidRPr="00E9573C" w:rsidRDefault="00A26C7D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No vaya al </w:t>
      </w:r>
      <w:r w:rsidR="0029552D"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trabajo o </w:t>
      </w:r>
      <w:r w:rsidR="00184433" w:rsidRPr="00E9573C">
        <w:rPr>
          <w:rFonts w:ascii="Times New Roman" w:hAnsi="Times New Roman" w:cs="Times New Roman"/>
          <w:sz w:val="24"/>
          <w:szCs w:val="24"/>
          <w:lang w:val="es-419"/>
        </w:rPr>
        <w:t>lugares</w:t>
      </w:r>
      <w:r w:rsidR="0029552D"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7574DB" w:rsidRPr="00E9573C">
        <w:rPr>
          <w:rFonts w:ascii="Times New Roman" w:hAnsi="Times New Roman" w:cs="Times New Roman"/>
          <w:sz w:val="24"/>
          <w:szCs w:val="24"/>
          <w:lang w:val="es-419"/>
        </w:rPr>
        <w:t>públicos</w:t>
      </w:r>
    </w:p>
    <w:p w:rsidR="0029552D" w:rsidRPr="00E9573C" w:rsidRDefault="0029552D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573C">
        <w:rPr>
          <w:rFonts w:ascii="Times New Roman" w:hAnsi="Times New Roman" w:cs="Times New Roman"/>
          <w:sz w:val="24"/>
          <w:szCs w:val="24"/>
          <w:lang w:val="es-419"/>
        </w:rPr>
        <w:t>En lo que más pueda,</w:t>
      </w:r>
      <w:r w:rsidR="00C8771E"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manténgase alejado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de las otras personas en casa</w:t>
      </w:r>
    </w:p>
    <w:p w:rsidR="00A26C7D" w:rsidRPr="00E9573C" w:rsidRDefault="00A26C7D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Cúbrase con un pañuelo desechable </w:t>
      </w:r>
      <w:r w:rsidR="00067104"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la nariz y la boca 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>al toser o estornudar y luego bótelo en la basura.</w:t>
      </w:r>
    </w:p>
    <w:p w:rsidR="00A26C7D" w:rsidRPr="00E9573C" w:rsidRDefault="00A26C7D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573C">
        <w:rPr>
          <w:rFonts w:ascii="Times New Roman" w:hAnsi="Times New Roman" w:cs="Times New Roman"/>
          <w:sz w:val="24"/>
          <w:szCs w:val="24"/>
          <w:lang w:val="es-419"/>
        </w:rPr>
        <w:t>Lávese las manos frecuentemente con agua y jabón por al menos 20 segundos</w:t>
      </w:r>
    </w:p>
    <w:p w:rsidR="00A26C7D" w:rsidRPr="00E9573C" w:rsidRDefault="00A26C7D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Si le es posible 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>use una cubierta de tela para la ca</w:t>
      </w:r>
      <w:r w:rsidR="00E9573C">
        <w:rPr>
          <w:rFonts w:ascii="Times New Roman" w:hAnsi="Times New Roman" w:cs="Times New Roman"/>
          <w:sz w:val="24"/>
          <w:szCs w:val="24"/>
          <w:lang w:val="es-419"/>
        </w:rPr>
        <w:t xml:space="preserve">ra, 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>que cubra la nariz y la boca</w:t>
      </w:r>
    </w:p>
    <w:p w:rsidR="00A26C7D" w:rsidRPr="00E9573C" w:rsidRDefault="00A26C7D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Evite compartir </w:t>
      </w:r>
      <w:r w:rsidR="00184433" w:rsidRPr="00E9573C">
        <w:rPr>
          <w:rFonts w:ascii="Times New Roman" w:hAnsi="Times New Roman" w:cs="Times New Roman"/>
          <w:sz w:val="24"/>
          <w:szCs w:val="24"/>
          <w:lang w:val="es-419"/>
        </w:rPr>
        <w:t>artículos personales con las demás personas como platos, cubiertos, etc.</w:t>
      </w:r>
    </w:p>
    <w:p w:rsidR="00C8771E" w:rsidRPr="00E9573C" w:rsidRDefault="00C8771E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573C">
        <w:rPr>
          <w:rFonts w:ascii="Times New Roman" w:hAnsi="Times New Roman" w:cs="Times New Roman"/>
          <w:sz w:val="24"/>
          <w:szCs w:val="24"/>
          <w:lang w:val="es-419"/>
        </w:rPr>
        <w:t>Limpie y desinfecte las superficies que se tocan con frecuencia</w:t>
      </w:r>
      <w:r w:rsidR="00184433"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como las manij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as en las puertas, encimeras de la cocina, </w:t>
      </w:r>
      <w:r w:rsidR="00184433" w:rsidRPr="00E9573C">
        <w:rPr>
          <w:rFonts w:ascii="Times New Roman" w:hAnsi="Times New Roman" w:cs="Times New Roman"/>
          <w:sz w:val="24"/>
          <w:szCs w:val="24"/>
          <w:lang w:val="es-419"/>
        </w:rPr>
        <w:t>mesas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>, teléfonos, teclados, y tabletas</w:t>
      </w:r>
    </w:p>
    <w:p w:rsidR="00184433" w:rsidRPr="00E9573C" w:rsidRDefault="00184433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573C">
        <w:rPr>
          <w:rFonts w:ascii="Times New Roman" w:hAnsi="Times New Roman" w:cs="Times New Roman"/>
          <w:sz w:val="24"/>
          <w:szCs w:val="24"/>
          <w:lang w:val="es-419"/>
        </w:rPr>
        <w:t>Monitoree sus síntomas. Si sus síntomas empeoran</w:t>
      </w:r>
      <w:r w:rsidR="00E9573C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llame de inmediato a su proveedor de </w:t>
      </w:r>
      <w:r w:rsidR="00067104" w:rsidRPr="00E9573C">
        <w:rPr>
          <w:rFonts w:ascii="Times New Roman" w:hAnsi="Times New Roman" w:cs="Times New Roman"/>
          <w:sz w:val="24"/>
          <w:szCs w:val="24"/>
          <w:lang w:val="es-419"/>
        </w:rPr>
        <w:t>atención médica. Obtenga información actualizada visitando a diario la página de internet de los Centros para el Control y Prevención</w:t>
      </w:r>
      <w:r w:rsidR="007574DB"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de Enfermedades, </w:t>
      </w:r>
      <w:proofErr w:type="spellStart"/>
      <w:r w:rsidR="007574DB" w:rsidRPr="00E9573C">
        <w:rPr>
          <w:rFonts w:ascii="Times New Roman" w:hAnsi="Times New Roman" w:cs="Times New Roman"/>
          <w:sz w:val="24"/>
          <w:szCs w:val="24"/>
          <w:lang w:val="es-419"/>
        </w:rPr>
        <w:t>CDC</w:t>
      </w:r>
      <w:proofErr w:type="spellEnd"/>
      <w:r w:rsidR="007574DB"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. Si no le es posible, usted puede comunicarse con el centro de llamadas para el </w:t>
      </w:r>
      <w:proofErr w:type="spellStart"/>
      <w:r w:rsidR="007574DB" w:rsidRPr="00E9573C">
        <w:rPr>
          <w:rFonts w:ascii="Times New Roman" w:hAnsi="Times New Roman" w:cs="Times New Roman"/>
          <w:sz w:val="24"/>
          <w:szCs w:val="24"/>
          <w:lang w:val="es-419"/>
        </w:rPr>
        <w:t>COVID</w:t>
      </w:r>
      <w:proofErr w:type="spellEnd"/>
      <w:r w:rsidR="007574DB"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19 del Departamento de Salud y Servicios Humanos entre las 8:00 am y las 8:00 pm para pedir consejo o si tiene </w:t>
      </w:r>
      <w:r w:rsidR="00E9573C">
        <w:rPr>
          <w:rFonts w:ascii="Times New Roman" w:hAnsi="Times New Roman" w:cs="Times New Roman"/>
          <w:sz w:val="24"/>
          <w:szCs w:val="24"/>
          <w:lang w:val="es-419"/>
        </w:rPr>
        <w:t>alguna pregunta</w:t>
      </w:r>
      <w:r w:rsidR="007574DB" w:rsidRPr="00E9573C">
        <w:rPr>
          <w:rFonts w:ascii="Times New Roman" w:hAnsi="Times New Roman" w:cs="Times New Roman"/>
          <w:sz w:val="24"/>
          <w:szCs w:val="24"/>
          <w:lang w:val="es-419"/>
        </w:rPr>
        <w:t>. El número de teléfono es,</w:t>
      </w:r>
      <w:r w:rsidR="00E9573C">
        <w:rPr>
          <w:rFonts w:ascii="Times New Roman" w:hAnsi="Times New Roman" w:cs="Times New Roman"/>
          <w:sz w:val="24"/>
          <w:szCs w:val="24"/>
          <w:lang w:val="es-419"/>
        </w:rPr>
        <w:t xml:space="preserve"> (240) </w:t>
      </w:r>
      <w:r w:rsidR="007574DB" w:rsidRPr="00E9573C">
        <w:rPr>
          <w:rFonts w:ascii="Times New Roman" w:hAnsi="Times New Roman" w:cs="Times New Roman"/>
          <w:sz w:val="24"/>
          <w:szCs w:val="24"/>
          <w:lang w:val="es-419"/>
        </w:rPr>
        <w:t>777-1755</w:t>
      </w:r>
    </w:p>
    <w:p w:rsidR="007574DB" w:rsidRPr="00E9573C" w:rsidRDefault="007574DB">
      <w:pPr>
        <w:rPr>
          <w:rFonts w:ascii="Times New Roman" w:hAnsi="Times New Roman" w:cs="Times New Roman"/>
          <w:sz w:val="24"/>
          <w:szCs w:val="24"/>
          <w:lang w:val="es-419"/>
        </w:rPr>
      </w:pPr>
      <w:bookmarkStart w:id="0" w:name="_GoBack"/>
      <w:bookmarkEnd w:id="0"/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La mejor manera para detener el contagio del </w:t>
      </w:r>
      <w:r w:rsidR="00E9573C"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virus </w:t>
      </w:r>
      <w:proofErr w:type="spellStart"/>
      <w:r w:rsidRPr="00E9573C">
        <w:rPr>
          <w:rFonts w:ascii="Times New Roman" w:hAnsi="Times New Roman" w:cs="Times New Roman"/>
          <w:sz w:val="24"/>
          <w:szCs w:val="24"/>
          <w:lang w:val="es-419"/>
        </w:rPr>
        <w:t>COVID</w:t>
      </w:r>
      <w:proofErr w:type="spellEnd"/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19 </w:t>
      </w:r>
      <w:r w:rsidR="00E9573C" w:rsidRPr="00E9573C">
        <w:rPr>
          <w:rFonts w:ascii="Times New Roman" w:hAnsi="Times New Roman" w:cs="Times New Roman"/>
          <w:sz w:val="24"/>
          <w:szCs w:val="24"/>
          <w:lang w:val="es-419"/>
        </w:rPr>
        <w:t>y acelerar el proceso de regresar a nuestras actividades diarias y a las escuelas es siguiendo</w:t>
      </w:r>
      <w:r w:rsidRPr="00E9573C">
        <w:rPr>
          <w:rFonts w:ascii="Times New Roman" w:hAnsi="Times New Roman" w:cs="Times New Roman"/>
          <w:sz w:val="24"/>
          <w:szCs w:val="24"/>
          <w:lang w:val="es-419"/>
        </w:rPr>
        <w:t xml:space="preserve"> estos consejos</w:t>
      </w:r>
      <w:r w:rsidR="00E9573C" w:rsidRPr="00E9573C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29552D" w:rsidRPr="0002660C" w:rsidRDefault="0029552D">
      <w:pPr>
        <w:rPr>
          <w:lang w:val="es-419"/>
        </w:rPr>
      </w:pPr>
    </w:p>
    <w:sectPr w:rsidR="0029552D" w:rsidRPr="00026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0C"/>
    <w:rsid w:val="0002660C"/>
    <w:rsid w:val="00067104"/>
    <w:rsid w:val="00184433"/>
    <w:rsid w:val="00251394"/>
    <w:rsid w:val="0025613B"/>
    <w:rsid w:val="0029552D"/>
    <w:rsid w:val="007574DB"/>
    <w:rsid w:val="00A26C7D"/>
    <w:rsid w:val="00C8771E"/>
    <w:rsid w:val="00E9573C"/>
    <w:rsid w:val="00EC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D8B0"/>
  <w15:chartTrackingRefBased/>
  <w15:docId w15:val="{0CD62859-B541-4A22-9273-BE854C34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Peralta, Jeanett C.</dc:creator>
  <cp:keywords/>
  <dc:description/>
  <cp:lastModifiedBy>Peralta, Jeanett C.</cp:lastModifiedBy>
  <cp:revision>2</cp:revision>
  <dcterms:created xsi:type="dcterms:W3CDTF">2020-05-14T17:18:00Z</dcterms:created>
  <dcterms:modified xsi:type="dcterms:W3CDTF">2020-05-14T17:18:00Z</dcterms:modified>
</cp:coreProperties>
</file>